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80" w:lineRule="auto"/>
        <w:ind w:right="29"/>
        <w:jc w:val="center"/>
        <w:rPr>
          <w:rFonts w:ascii="Arial" w:cs="Arial" w:eastAsia="Arial" w:hAnsi="Arial"/>
          <w:b w:val="0"/>
          <w:sz w:val="36"/>
          <w:szCs w:val="36"/>
          <w:u w:val="single"/>
          <w:vertAlign w:val="baseline"/>
        </w:rPr>
      </w:pPr>
      <w:r w:rsidDel="00000000" w:rsidR="00000000" w:rsidRPr="00000000">
        <w:rPr>
          <w:rFonts w:ascii="Arial" w:cs="Arial" w:eastAsia="Arial" w:hAnsi="Arial"/>
          <w:b w:val="1"/>
          <w:sz w:val="36"/>
          <w:szCs w:val="36"/>
          <w:u w:val="single"/>
          <w:vertAlign w:val="baseline"/>
          <w:rtl w:val="0"/>
        </w:rPr>
        <w:t xml:space="preserve">Part C</w:t>
      </w:r>
      <w:r w:rsidDel="00000000" w:rsidR="00000000" w:rsidRPr="00000000">
        <w:rPr>
          <w:rtl w:val="0"/>
        </w:rPr>
      </w:r>
    </w:p>
    <w:p w:rsidR="00000000" w:rsidDel="00000000" w:rsidP="00000000" w:rsidRDefault="00000000" w:rsidRPr="00000000" w14:paraId="00000002">
      <w:pPr>
        <w:spacing w:after="280" w:before="280" w:lineRule="auto"/>
        <w:ind w:right="29"/>
        <w:jc w:val="center"/>
        <w:rPr>
          <w:rFonts w:ascii="Arial" w:cs="Arial" w:eastAsia="Arial" w:hAnsi="Arial"/>
          <w:u w:val="single"/>
          <w:vertAlign w:val="baseline"/>
        </w:rPr>
      </w:pPr>
      <w:r w:rsidDel="00000000" w:rsidR="00000000" w:rsidRPr="00000000">
        <w:rPr>
          <w:rFonts w:ascii="Arial" w:cs="Arial" w:eastAsia="Arial" w:hAnsi="Arial"/>
          <w:u w:val="single"/>
          <w:vertAlign w:val="baseline"/>
          <w:rtl w:val="0"/>
        </w:rPr>
        <w:t xml:space="preserve">For Modification of Import Export Code Number</w:t>
      </w:r>
    </w:p>
    <w:p w:rsidR="00000000" w:rsidDel="00000000" w:rsidP="00000000" w:rsidRDefault="00000000" w:rsidRPr="00000000" w14:paraId="00000003">
      <w:pPr>
        <w:spacing w:after="280" w:before="280" w:lineRule="auto"/>
        <w:ind w:right="29"/>
        <w:rPr>
          <w:rFonts w:ascii="Arial" w:cs="Arial" w:eastAsia="Arial" w:hAnsi="Arial"/>
          <w:color w:val="000000"/>
          <w:u w:val="single"/>
          <w:vertAlign w:val="baseline"/>
        </w:rPr>
      </w:pPr>
      <w:r w:rsidDel="00000000" w:rsidR="00000000" w:rsidRPr="00000000">
        <w:rPr>
          <w:rFonts w:ascii="Arial" w:cs="Arial" w:eastAsia="Arial" w:hAnsi="Arial"/>
          <w:vertAlign w:val="baseline"/>
          <w:rtl w:val="0"/>
        </w:rPr>
        <w:t xml:space="preserve"> </w:t>
      </w:r>
      <w:r w:rsidDel="00000000" w:rsidR="00000000" w:rsidRPr="00000000">
        <w:rPr>
          <w:rFonts w:ascii="Arial" w:cs="Arial" w:eastAsia="Arial" w:hAnsi="Arial"/>
          <w:color w:val="000000"/>
          <w:vertAlign w:val="baseline"/>
          <w:rtl w:val="0"/>
        </w:rPr>
        <w:t xml:space="preserve">IEC Number-</w:t>
      </w:r>
      <w:r w:rsidDel="00000000" w:rsidR="00000000" w:rsidRPr="00000000">
        <w:rPr>
          <w:rtl w:val="0"/>
        </w:rPr>
      </w:r>
    </w:p>
    <w:p w:rsidR="00000000" w:rsidDel="00000000" w:rsidP="00000000" w:rsidRDefault="00000000" w:rsidRPr="00000000" w14:paraId="00000004">
      <w:pPr>
        <w:spacing w:after="280" w:before="280" w:lineRule="auto"/>
        <w:ind w:right="29"/>
        <w:rPr>
          <w:rFonts w:ascii="Arial Narrow" w:cs="Arial Narrow" w:eastAsia="Arial Narrow" w:hAnsi="Arial Narrow"/>
          <w:b w:val="0"/>
          <w:vertAlign w:val="baseline"/>
        </w:rPr>
      </w:pPr>
      <w:r w:rsidDel="00000000" w:rsidR="00000000" w:rsidRPr="00000000">
        <w:rPr>
          <w:rFonts w:ascii="Arial" w:cs="Arial" w:eastAsia="Arial" w:hAnsi="Arial"/>
          <w:color w:val="000000"/>
          <w:vertAlign w:val="baseline"/>
          <w:rtl w:val="0"/>
        </w:rPr>
        <w:t xml:space="preserve"> </w:t>
      </w:r>
      <w:r w:rsidDel="00000000" w:rsidR="00000000" w:rsidRPr="00000000">
        <w:rPr>
          <w:rFonts w:ascii="Arial Narrow" w:cs="Arial Narrow" w:eastAsia="Arial Narrow" w:hAnsi="Arial Narrow"/>
          <w:b w:val="1"/>
          <w:vertAlign w:val="baseline"/>
          <w:rtl w:val="0"/>
        </w:rPr>
        <w:t xml:space="preserve">1- Details of Modification</w:t>
      </w:r>
      <w:r w:rsidDel="00000000" w:rsidR="00000000" w:rsidRPr="00000000">
        <w:rPr>
          <w:rtl w:val="0"/>
        </w:rPr>
      </w:r>
    </w:p>
    <w:tbl>
      <w:tblPr>
        <w:tblStyle w:val="Table1"/>
        <w:tblW w:w="8856.0" w:type="dxa"/>
        <w:jc w:val="left"/>
        <w:tblInd w:w="-108.0" w:type="dxa"/>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000"/>
      </w:tblPr>
      <w:tblGrid>
        <w:gridCol w:w="1908"/>
        <w:gridCol w:w="3480"/>
        <w:gridCol w:w="3468"/>
        <w:tblGridChange w:id="0">
          <w:tblGrid>
            <w:gridCol w:w="1908"/>
            <w:gridCol w:w="3480"/>
            <w:gridCol w:w="3468"/>
          </w:tblGrid>
        </w:tblGridChange>
      </w:tblGrid>
      <w:tr>
        <w:trPr>
          <w:cantSplit w:val="0"/>
          <w:tblHeader w:val="0"/>
        </w:trPr>
        <w:tc>
          <w:tcPr>
            <w:vMerge w:val="restart"/>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05">
            <w:pPr>
              <w:ind w:right="29"/>
              <w:rPr>
                <w:rFonts w:ascii="Arial Narrow" w:cs="Arial Narrow" w:eastAsia="Arial Narrow" w:hAnsi="Arial Narrow"/>
                <w:color w:val="000000"/>
                <w:vertAlign w:val="baseline"/>
              </w:rPr>
            </w:pPr>
            <w:r w:rsidDel="00000000" w:rsidR="00000000" w:rsidRPr="00000000">
              <w:rPr>
                <w:rFonts w:ascii="Arial Narrow" w:cs="Arial Narrow" w:eastAsia="Arial Narrow" w:hAnsi="Arial Narrow"/>
                <w:b w:val="1"/>
                <w:vertAlign w:val="baseline"/>
                <w:rtl w:val="0"/>
              </w:rPr>
              <w:t xml:space="preserve"> </w:t>
            </w:r>
            <w:r w:rsidDel="00000000" w:rsidR="00000000" w:rsidRPr="00000000">
              <w:rPr>
                <w:rFonts w:ascii="Arial Narrow" w:cs="Arial Narrow" w:eastAsia="Arial Narrow" w:hAnsi="Arial Narrow"/>
                <w:color w:val="000000"/>
                <w:vertAlign w:val="baseline"/>
                <w:rtl w:val="0"/>
              </w:rPr>
              <w:t xml:space="preserve">SN</w:t>
            </w:r>
          </w:p>
        </w:tc>
        <w:tc>
          <w:tcPr>
            <w:gridSpan w:val="2"/>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06">
            <w:pPr>
              <w:ind w:right="29"/>
              <w:jc w:val="center"/>
              <w:rPr>
                <w:rFonts w:ascii="Arial Narrow" w:cs="Arial Narrow" w:eastAsia="Arial Narrow" w:hAnsi="Arial Narrow"/>
                <w:color w:val="000000"/>
                <w:vertAlign w:val="baseline"/>
              </w:rPr>
            </w:pPr>
            <w:r w:rsidDel="00000000" w:rsidR="00000000" w:rsidRPr="00000000">
              <w:rPr>
                <w:rFonts w:ascii="Arial Narrow" w:cs="Arial Narrow" w:eastAsia="Arial Narrow" w:hAnsi="Arial Narrow"/>
                <w:color w:val="000000"/>
                <w:vertAlign w:val="baseline"/>
                <w:rtl w:val="0"/>
              </w:rPr>
              <w:t xml:space="preserve">Details of Modification required</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color w:val="000000"/>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09">
            <w:pPr>
              <w:ind w:right="29"/>
              <w:rPr>
                <w:rFonts w:ascii="Arial Narrow" w:cs="Arial Narrow" w:eastAsia="Arial Narrow" w:hAnsi="Arial Narrow"/>
                <w:color w:val="000000"/>
                <w:vertAlign w:val="baseline"/>
              </w:rPr>
            </w:pPr>
            <w:r w:rsidDel="00000000" w:rsidR="00000000" w:rsidRPr="00000000">
              <w:rPr>
                <w:rFonts w:ascii="Arial Narrow" w:cs="Arial Narrow" w:eastAsia="Arial Narrow" w:hAnsi="Arial Narrow"/>
                <w:color w:val="000000"/>
                <w:vertAlign w:val="baseline"/>
                <w:rtl w:val="0"/>
              </w:rPr>
              <w:t xml:space="preserve">Existing details</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0A">
            <w:pPr>
              <w:ind w:right="29"/>
              <w:rPr>
                <w:rFonts w:ascii="Arial Narrow" w:cs="Arial Narrow" w:eastAsia="Arial Narrow" w:hAnsi="Arial Narrow"/>
                <w:color w:val="000000"/>
                <w:vertAlign w:val="baseline"/>
              </w:rPr>
            </w:pPr>
            <w:r w:rsidDel="00000000" w:rsidR="00000000" w:rsidRPr="00000000">
              <w:rPr>
                <w:rFonts w:ascii="Arial Narrow" w:cs="Arial Narrow" w:eastAsia="Arial Narrow" w:hAnsi="Arial Narrow"/>
                <w:color w:val="000000"/>
                <w:vertAlign w:val="baseline"/>
                <w:rtl w:val="0"/>
              </w:rPr>
              <w:t xml:space="preserve">Modification required</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0B">
            <w:pPr>
              <w:ind w:right="29"/>
              <w:rPr>
                <w:rFonts w:ascii="Arial Narrow" w:cs="Arial Narrow" w:eastAsia="Arial Narrow" w:hAnsi="Arial Narrow"/>
                <w:color w:val="000000"/>
                <w:vertAlign w:val="baseline"/>
              </w:rPr>
            </w:pPr>
            <w:r w:rsidDel="00000000" w:rsidR="00000000" w:rsidRPr="00000000">
              <w:rPr>
                <w:rFonts w:ascii="Arial Narrow" w:cs="Arial Narrow" w:eastAsia="Arial Narrow" w:hAnsi="Arial Narrow"/>
                <w:color w:val="000000"/>
                <w:vertAlign w:val="baseline"/>
                <w:rtl w:val="0"/>
              </w:rPr>
              <w:t xml:space="preserve">Modification -1</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0C">
            <w:pPr>
              <w:ind w:right="29"/>
              <w:rPr>
                <w:rFonts w:ascii="Arial Narrow" w:cs="Arial Narrow" w:eastAsia="Arial Narrow" w:hAnsi="Arial Narrow"/>
                <w:color w:val="000000"/>
                <w:vertAlign w:val="baseline"/>
              </w:rPr>
            </w:pPr>
            <w:r w:rsidDel="00000000" w:rsidR="00000000" w:rsidRPr="00000000">
              <w:rPr>
                <w:vertAlign w:val="baseline"/>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0D">
            <w:pPr>
              <w:ind w:right="29"/>
              <w:rPr>
                <w:rFonts w:ascii="Arial Narrow" w:cs="Arial Narrow" w:eastAsia="Arial Narrow" w:hAnsi="Arial Narrow"/>
                <w:color w:val="000000"/>
                <w:vertAlign w:val="baseline"/>
              </w:rPr>
            </w:pPr>
            <w:r w:rsidDel="00000000" w:rsidR="00000000" w:rsidRPr="00000000">
              <w:rPr>
                <w:vertAlign w:val="baseline"/>
                <w:rtl w:val="0"/>
              </w:rPr>
              <w:t xml:space="preserve"> </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0E">
            <w:pPr>
              <w:ind w:right="29"/>
              <w:rPr>
                <w:rFonts w:ascii="Arial Narrow" w:cs="Arial Narrow" w:eastAsia="Arial Narrow" w:hAnsi="Arial Narrow"/>
                <w:color w:val="000000"/>
                <w:vertAlign w:val="baseline"/>
              </w:rPr>
            </w:pPr>
            <w:r w:rsidDel="00000000" w:rsidR="00000000" w:rsidRPr="00000000">
              <w:rPr>
                <w:rFonts w:ascii="Arial Narrow" w:cs="Arial Narrow" w:eastAsia="Arial Narrow" w:hAnsi="Arial Narrow"/>
                <w:color w:val="000000"/>
                <w:vertAlign w:val="baseline"/>
                <w:rtl w:val="0"/>
              </w:rPr>
              <w:t xml:space="preserve">Modification -2</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0F">
            <w:pPr>
              <w:ind w:right="29"/>
              <w:rPr>
                <w:rFonts w:ascii="Arial Narrow" w:cs="Arial Narrow" w:eastAsia="Arial Narrow" w:hAnsi="Arial Narrow"/>
                <w:color w:val="000000"/>
                <w:vertAlign w:val="baseline"/>
              </w:rPr>
            </w:pPr>
            <w:r w:rsidDel="00000000" w:rsidR="00000000" w:rsidRPr="00000000">
              <w:rPr>
                <w:vertAlign w:val="baseline"/>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10">
            <w:pPr>
              <w:ind w:right="29"/>
              <w:rPr>
                <w:rFonts w:ascii="Arial Narrow" w:cs="Arial Narrow" w:eastAsia="Arial Narrow" w:hAnsi="Arial Narrow"/>
                <w:color w:val="000000"/>
                <w:vertAlign w:val="baseline"/>
              </w:rPr>
            </w:pPr>
            <w:r w:rsidDel="00000000" w:rsidR="00000000" w:rsidRPr="00000000">
              <w:rPr>
                <w:vertAlign w:val="baseline"/>
                <w:rtl w:val="0"/>
              </w:rPr>
              <w:t xml:space="preserve"> </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11">
            <w:pPr>
              <w:ind w:right="29"/>
              <w:rPr>
                <w:rFonts w:ascii="Arial Narrow" w:cs="Arial Narrow" w:eastAsia="Arial Narrow" w:hAnsi="Arial Narrow"/>
                <w:color w:val="000000"/>
                <w:vertAlign w:val="baseline"/>
              </w:rPr>
            </w:pPr>
            <w:r w:rsidDel="00000000" w:rsidR="00000000" w:rsidRPr="00000000">
              <w:rPr>
                <w:rFonts w:ascii="Arial Narrow" w:cs="Arial Narrow" w:eastAsia="Arial Narrow" w:hAnsi="Arial Narrow"/>
                <w:color w:val="000000"/>
                <w:vertAlign w:val="baseline"/>
                <w:rtl w:val="0"/>
              </w:rPr>
              <w:t xml:space="preserve">Modification -3</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12">
            <w:pPr>
              <w:ind w:right="29"/>
              <w:rPr>
                <w:rFonts w:ascii="Arial Narrow" w:cs="Arial Narrow" w:eastAsia="Arial Narrow" w:hAnsi="Arial Narrow"/>
                <w:color w:val="000000"/>
                <w:vertAlign w:val="baseline"/>
              </w:rPr>
            </w:pPr>
            <w:r w:rsidDel="00000000" w:rsidR="00000000" w:rsidRPr="00000000">
              <w:rPr>
                <w:vertAlign w:val="baseline"/>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13">
            <w:pPr>
              <w:ind w:right="29"/>
              <w:rPr>
                <w:rFonts w:ascii="Arial Narrow" w:cs="Arial Narrow" w:eastAsia="Arial Narrow" w:hAnsi="Arial Narrow"/>
                <w:color w:val="000000"/>
                <w:vertAlign w:val="baseline"/>
              </w:rPr>
            </w:pPr>
            <w:r w:rsidDel="00000000" w:rsidR="00000000" w:rsidRPr="00000000">
              <w:rPr>
                <w:vertAlign w:val="baseline"/>
                <w:rtl w:val="0"/>
              </w:rPr>
              <w:t xml:space="preserve"> </w:t>
            </w:r>
            <w:r w:rsidDel="00000000" w:rsidR="00000000" w:rsidRPr="00000000">
              <w:rPr>
                <w:rtl w:val="0"/>
              </w:rPr>
            </w:r>
          </w:p>
        </w:tc>
      </w:tr>
    </w:tbl>
    <w:p w:rsidR="00000000" w:rsidDel="00000000" w:rsidP="00000000" w:rsidRDefault="00000000" w:rsidRPr="00000000" w14:paraId="00000014">
      <w:pPr>
        <w:spacing w:after="280" w:before="280" w:lineRule="auto"/>
        <w:ind w:right="29"/>
        <w:rPr>
          <w:rFonts w:ascii="Arial Narrow" w:cs="Arial Narrow" w:eastAsia="Arial Narrow" w:hAnsi="Arial Narrow"/>
          <w:b w:val="0"/>
          <w:vertAlign w:val="baseline"/>
        </w:rPr>
      </w:pPr>
      <w:r w:rsidDel="00000000" w:rsidR="00000000" w:rsidRPr="00000000">
        <w:rPr>
          <w:rFonts w:ascii="Arial Narrow" w:cs="Arial Narrow" w:eastAsia="Arial Narrow" w:hAnsi="Arial Narrow"/>
          <w:color w:val="000000"/>
          <w:vertAlign w:val="baseline"/>
          <w:rtl w:val="0"/>
        </w:rPr>
        <w:t xml:space="preserve"> </w:t>
      </w:r>
      <w:r w:rsidDel="00000000" w:rsidR="00000000" w:rsidRPr="00000000">
        <w:rPr>
          <w:rFonts w:ascii="Arial Narrow" w:cs="Arial Narrow" w:eastAsia="Arial Narrow" w:hAnsi="Arial Narrow"/>
          <w:b w:val="1"/>
          <w:vertAlign w:val="baseline"/>
          <w:rtl w:val="0"/>
        </w:rPr>
        <w:t xml:space="preserve">2. Documents to be submitted in support of the claim</w:t>
      </w:r>
      <w:r w:rsidDel="00000000" w:rsidR="00000000" w:rsidRPr="00000000">
        <w:rPr>
          <w:rtl w:val="0"/>
        </w:rPr>
      </w:r>
    </w:p>
    <w:tbl>
      <w:tblPr>
        <w:tblStyle w:val="Table2"/>
        <w:tblW w:w="9677.0" w:type="dxa"/>
        <w:jc w:val="left"/>
        <w:tblInd w:w="-108.0" w:type="dxa"/>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000"/>
      </w:tblPr>
      <w:tblGrid>
        <w:gridCol w:w="4838"/>
        <w:gridCol w:w="4839"/>
        <w:tblGridChange w:id="0">
          <w:tblGrid>
            <w:gridCol w:w="4838"/>
            <w:gridCol w:w="4839"/>
          </w:tblGrid>
        </w:tblGridChange>
      </w:tblGrid>
      <w:tr>
        <w:trPr>
          <w:cantSplit w:val="0"/>
          <w:trHeight w:val="125" w:hRule="atLeast"/>
          <w:tblHeader w:val="0"/>
        </w:trPr>
        <w:tc>
          <w:tcPr>
            <w:gridSpan w:val="2"/>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15">
            <w:pPr>
              <w:ind w:right="29"/>
              <w:rPr>
                <w:rFonts w:ascii="Arial Narrow" w:cs="Arial Narrow" w:eastAsia="Arial Narrow" w:hAnsi="Arial Narrow"/>
                <w:b w:val="0"/>
                <w:vertAlign w:val="baseline"/>
              </w:rPr>
            </w:pPr>
            <w:r w:rsidDel="00000000" w:rsidR="00000000" w:rsidRPr="00000000">
              <w:rPr>
                <w:rFonts w:ascii="Arial Narrow" w:cs="Arial Narrow" w:eastAsia="Arial Narrow" w:hAnsi="Arial Narrow"/>
                <w:color w:val="000000"/>
                <w:vertAlign w:val="baseline"/>
                <w:rtl w:val="0"/>
              </w:rPr>
              <w:t xml:space="preserve"> </w:t>
            </w:r>
            <w:r w:rsidDel="00000000" w:rsidR="00000000" w:rsidRPr="00000000">
              <w:rPr>
                <w:rFonts w:ascii="Arial Narrow" w:cs="Arial Narrow" w:eastAsia="Arial Narrow" w:hAnsi="Arial Narrow"/>
                <w:b w:val="1"/>
                <w:vertAlign w:val="baseline"/>
                <w:rtl w:val="0"/>
              </w:rPr>
              <w:t xml:space="preserve">a. In case of Proprietorship firms, please furnish documentary evidence regarding</w:t>
            </w:r>
            <w:r w:rsidDel="00000000" w:rsidR="00000000" w:rsidRPr="00000000">
              <w:rPr>
                <w:rtl w:val="0"/>
              </w:rPr>
            </w:r>
          </w:p>
        </w:tc>
      </w:tr>
      <w:tr>
        <w:trPr>
          <w:cantSplit w:val="0"/>
          <w:trHeight w:val="125"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17">
            <w:pPr>
              <w:ind w:right="29"/>
              <w:rPr>
                <w:rFonts w:ascii="Arial Narrow" w:cs="Arial Narrow" w:eastAsia="Arial Narrow" w:hAnsi="Arial Narrow"/>
                <w:color w:val="000000"/>
                <w:vertAlign w:val="baseline"/>
              </w:rPr>
            </w:pPr>
            <w:r w:rsidDel="00000000" w:rsidR="00000000" w:rsidRPr="00000000">
              <w:rPr>
                <w:rFonts w:ascii="Arial Narrow" w:cs="Arial Narrow" w:eastAsia="Arial Narrow" w:hAnsi="Arial Narrow"/>
                <w:color w:val="000000"/>
                <w:vertAlign w:val="baseline"/>
                <w:rtl w:val="0"/>
              </w:rPr>
              <w:t xml:space="preserve">i. Date of Birth of individual</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18">
            <w:pPr>
              <w:ind w:right="29"/>
              <w:rPr>
                <w:rFonts w:ascii="Arial Narrow" w:cs="Arial Narrow" w:eastAsia="Arial Narrow" w:hAnsi="Arial Narrow"/>
                <w:color w:val="000000"/>
                <w:vertAlign w:val="baseline"/>
              </w:rPr>
            </w:pPr>
            <w:r w:rsidDel="00000000" w:rsidR="00000000" w:rsidRPr="00000000">
              <w:rPr>
                <w:rtl w:val="0"/>
              </w:rPr>
            </w:r>
          </w:p>
        </w:tc>
      </w:tr>
      <w:tr>
        <w:trPr>
          <w:cantSplit w:val="0"/>
          <w:trHeight w:val="125"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19">
            <w:pPr>
              <w:ind w:right="29"/>
              <w:rPr>
                <w:rFonts w:ascii="Arial Narrow" w:cs="Arial Narrow" w:eastAsia="Arial Narrow" w:hAnsi="Arial Narrow"/>
                <w:color w:val="000000"/>
                <w:vertAlign w:val="baseline"/>
              </w:rPr>
            </w:pPr>
            <w:r w:rsidDel="00000000" w:rsidR="00000000" w:rsidRPr="00000000">
              <w:rPr>
                <w:rFonts w:ascii="Arial Narrow" w:cs="Arial Narrow" w:eastAsia="Arial Narrow" w:hAnsi="Arial Narrow"/>
                <w:color w:val="000000"/>
                <w:vertAlign w:val="baseline"/>
                <w:rtl w:val="0"/>
              </w:rPr>
              <w:t xml:space="preserve">ii. Number of IECs  held along with their details</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1A">
            <w:pPr>
              <w:ind w:right="29"/>
              <w:rPr>
                <w:rFonts w:ascii="Arial Narrow" w:cs="Arial Narrow" w:eastAsia="Arial Narrow" w:hAnsi="Arial Narrow"/>
                <w:color w:val="000000"/>
                <w:vertAlign w:val="baseline"/>
              </w:rPr>
            </w:pPr>
            <w:r w:rsidDel="00000000" w:rsidR="00000000" w:rsidRPr="00000000">
              <w:rPr>
                <w:vertAlign w:val="baseline"/>
                <w:rtl w:val="0"/>
              </w:rPr>
              <w:t xml:space="preserve"> </w:t>
            </w:r>
            <w:r w:rsidDel="00000000" w:rsidR="00000000" w:rsidRPr="00000000">
              <w:rPr>
                <w:rtl w:val="0"/>
              </w:rPr>
            </w:r>
          </w:p>
        </w:tc>
      </w:tr>
      <w:tr>
        <w:trPr>
          <w:cantSplit w:val="0"/>
          <w:trHeight w:val="125" w:hRule="atLeast"/>
          <w:tblHeader w:val="0"/>
        </w:trPr>
        <w:tc>
          <w:tcPr>
            <w:gridSpan w:val="2"/>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1B">
            <w:pPr>
              <w:ind w:right="29"/>
              <w:rPr>
                <w:rFonts w:ascii="Arial Narrow" w:cs="Arial Narrow" w:eastAsia="Arial Narrow" w:hAnsi="Arial Narrow"/>
                <w:b w:val="0"/>
                <w:vertAlign w:val="baseline"/>
              </w:rPr>
            </w:pPr>
            <w:r w:rsidDel="00000000" w:rsidR="00000000" w:rsidRPr="00000000">
              <w:rPr>
                <w:rFonts w:ascii="Arial Narrow" w:cs="Arial Narrow" w:eastAsia="Arial Narrow" w:hAnsi="Arial Narrow"/>
                <w:b w:val="1"/>
                <w:vertAlign w:val="baseline"/>
                <w:rtl w:val="0"/>
              </w:rPr>
              <w:t xml:space="preserve">b. In case of Companies, please furnish documentary evidence regarding</w:t>
            </w:r>
            <w:r w:rsidDel="00000000" w:rsidR="00000000" w:rsidRPr="00000000">
              <w:rPr>
                <w:rtl w:val="0"/>
              </w:rPr>
            </w:r>
          </w:p>
        </w:tc>
      </w:tr>
      <w:tr>
        <w:trPr>
          <w:cantSplit w:val="0"/>
          <w:trHeight w:val="125"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1D">
            <w:pPr>
              <w:ind w:right="29"/>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i. Date of incorporation</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1E">
            <w:pPr>
              <w:ind w:right="29"/>
              <w:rPr>
                <w:rFonts w:ascii="Arial Narrow" w:cs="Arial Narrow" w:eastAsia="Arial Narrow" w:hAnsi="Arial Narrow"/>
                <w:vertAlign w:val="baseline"/>
              </w:rPr>
            </w:pPr>
            <w:r w:rsidDel="00000000" w:rsidR="00000000" w:rsidRPr="00000000">
              <w:rPr>
                <w:rtl w:val="0"/>
              </w:rPr>
            </w:r>
          </w:p>
        </w:tc>
      </w:tr>
      <w:tr>
        <w:trPr>
          <w:cantSplit w:val="0"/>
          <w:trHeight w:val="125" w:hRule="atLeast"/>
          <w:tblHeader w:val="0"/>
        </w:trPr>
        <w:tc>
          <w:tcPr>
            <w:gridSpan w:val="2"/>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1F">
            <w:pPr>
              <w:ind w:right="29"/>
              <w:rPr>
                <w:rFonts w:ascii="Arial Narrow" w:cs="Arial Narrow" w:eastAsia="Arial Narrow" w:hAnsi="Arial Narrow"/>
                <w:b w:val="0"/>
                <w:vertAlign w:val="baseline"/>
              </w:rPr>
            </w:pPr>
            <w:r w:rsidDel="00000000" w:rsidR="00000000" w:rsidRPr="00000000">
              <w:rPr>
                <w:rFonts w:ascii="Arial Narrow" w:cs="Arial Narrow" w:eastAsia="Arial Narrow" w:hAnsi="Arial Narrow"/>
                <w:b w:val="1"/>
                <w:vertAlign w:val="baseline"/>
                <w:rtl w:val="0"/>
              </w:rPr>
              <w:t xml:space="preserve">c. In case of others</w:t>
            </w:r>
            <w:r w:rsidDel="00000000" w:rsidR="00000000" w:rsidRPr="00000000">
              <w:rPr>
                <w:rtl w:val="0"/>
              </w:rPr>
            </w:r>
          </w:p>
        </w:tc>
      </w:tr>
      <w:tr>
        <w:trPr>
          <w:cantSplit w:val="0"/>
          <w:trHeight w:val="125"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21">
            <w:pPr>
              <w:ind w:right="29"/>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i. Date of formation</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22">
            <w:pPr>
              <w:ind w:right="29"/>
              <w:rPr>
                <w:rFonts w:ascii="Arial Narrow" w:cs="Arial Narrow" w:eastAsia="Arial Narrow" w:hAnsi="Arial Narrow"/>
                <w:vertAlign w:val="baseline"/>
              </w:rPr>
            </w:pPr>
            <w:r w:rsidDel="00000000" w:rsidR="00000000" w:rsidRPr="00000000">
              <w:rPr>
                <w:rtl w:val="0"/>
              </w:rPr>
            </w:r>
          </w:p>
        </w:tc>
      </w:tr>
    </w:tbl>
    <w:p w:rsidR="00000000" w:rsidDel="00000000" w:rsidP="00000000" w:rsidRDefault="00000000" w:rsidRPr="00000000" w14:paraId="00000023">
      <w:pPr>
        <w:spacing w:after="280" w:before="280" w:lineRule="auto"/>
        <w:ind w:right="29"/>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 </w:t>
      </w:r>
      <w:r w:rsidDel="00000000" w:rsidR="00000000" w:rsidRPr="00000000">
        <w:rPr>
          <w:rtl w:val="0"/>
        </w:rPr>
      </w:r>
    </w:p>
    <w:tbl>
      <w:tblPr>
        <w:tblStyle w:val="Table3"/>
        <w:tblW w:w="9677.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808"/>
        <w:gridCol w:w="6869"/>
        <w:tblGridChange w:id="0">
          <w:tblGrid>
            <w:gridCol w:w="2808"/>
            <w:gridCol w:w="6869"/>
          </w:tblGrid>
        </w:tblGridChange>
      </w:tblGrid>
      <w:tr>
        <w:trPr>
          <w:cantSplit w:val="0"/>
          <w:tblHeader w:val="0"/>
        </w:trPr>
        <w:tc>
          <w:tcPr>
            <w:vAlign w:val="top"/>
          </w:tcPr>
          <w:p w:rsidR="00000000" w:rsidDel="00000000" w:rsidP="00000000" w:rsidRDefault="00000000" w:rsidRPr="00000000" w14:paraId="00000024">
            <w:pPr>
              <w:spacing w:line="360" w:lineRule="auto"/>
              <w:ind w:right="29"/>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Signature of the Applicant</w:t>
              <w:tab/>
            </w:r>
          </w:p>
        </w:tc>
        <w:tc>
          <w:tcPr>
            <w:vAlign w:val="top"/>
          </w:tcPr>
          <w:p w:rsidR="00000000" w:rsidDel="00000000" w:rsidP="00000000" w:rsidRDefault="00000000" w:rsidRPr="00000000" w14:paraId="00000025">
            <w:pPr>
              <w:spacing w:line="360" w:lineRule="auto"/>
              <w:ind w:right="29"/>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‘X’ SIGN AND STAMP</w:t>
            </w:r>
          </w:p>
          <w:p w:rsidR="00000000" w:rsidDel="00000000" w:rsidP="00000000" w:rsidRDefault="00000000" w:rsidRPr="00000000" w14:paraId="00000026">
            <w:pPr>
              <w:spacing w:line="360" w:lineRule="auto"/>
              <w:ind w:right="29"/>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27">
            <w:pPr>
              <w:spacing w:line="360" w:lineRule="auto"/>
              <w:ind w:right="29"/>
              <w:rPr>
                <w:rFonts w:ascii="Arial" w:cs="Arial" w:eastAsia="Arial" w:hAnsi="Arial"/>
                <w:sz w:val="20"/>
                <w:szCs w:val="20"/>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28">
            <w:pPr>
              <w:spacing w:line="360" w:lineRule="auto"/>
              <w:ind w:right="29"/>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Name</w:t>
              <w:tab/>
            </w:r>
          </w:p>
        </w:tc>
        <w:tc>
          <w:tcPr>
            <w:vAlign w:val="top"/>
          </w:tcPr>
          <w:p w:rsidR="00000000" w:rsidDel="00000000" w:rsidP="00000000" w:rsidRDefault="00000000" w:rsidRPr="00000000" w14:paraId="00000029">
            <w:pPr>
              <w:spacing w:line="360" w:lineRule="auto"/>
              <w:ind w:right="29"/>
              <w:rPr>
                <w:rFonts w:ascii="Arial" w:cs="Arial" w:eastAsia="Arial" w:hAnsi="Arial"/>
                <w:sz w:val="20"/>
                <w:szCs w:val="20"/>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2A">
            <w:pPr>
              <w:spacing w:line="360" w:lineRule="auto"/>
              <w:ind w:right="29"/>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Designation</w:t>
            </w:r>
          </w:p>
        </w:tc>
        <w:tc>
          <w:tcPr>
            <w:vAlign w:val="top"/>
          </w:tcPr>
          <w:p w:rsidR="00000000" w:rsidDel="00000000" w:rsidP="00000000" w:rsidRDefault="00000000" w:rsidRPr="00000000" w14:paraId="0000002B">
            <w:pPr>
              <w:spacing w:line="360" w:lineRule="auto"/>
              <w:ind w:right="29"/>
              <w:rPr>
                <w:rFonts w:ascii="Arial" w:cs="Arial" w:eastAsia="Arial" w:hAnsi="Arial"/>
                <w:sz w:val="20"/>
                <w:szCs w:val="20"/>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2C">
            <w:pPr>
              <w:spacing w:line="360" w:lineRule="auto"/>
              <w:ind w:right="29"/>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Official Address</w:t>
            </w:r>
          </w:p>
        </w:tc>
        <w:tc>
          <w:tcPr>
            <w:vAlign w:val="top"/>
          </w:tcPr>
          <w:p w:rsidR="00000000" w:rsidDel="00000000" w:rsidP="00000000" w:rsidRDefault="00000000" w:rsidRPr="00000000" w14:paraId="0000002D">
            <w:pPr>
              <w:spacing w:line="360" w:lineRule="auto"/>
              <w:ind w:right="29"/>
              <w:rPr>
                <w:rFonts w:ascii="Arial" w:cs="Arial" w:eastAsia="Arial" w:hAnsi="Arial"/>
                <w:sz w:val="20"/>
                <w:szCs w:val="20"/>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2E">
            <w:pPr>
              <w:spacing w:line="360" w:lineRule="auto"/>
              <w:ind w:right="29"/>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Telephone</w:t>
            </w:r>
          </w:p>
        </w:tc>
        <w:tc>
          <w:tcPr>
            <w:vAlign w:val="top"/>
          </w:tcPr>
          <w:p w:rsidR="00000000" w:rsidDel="00000000" w:rsidP="00000000" w:rsidRDefault="00000000" w:rsidRPr="00000000" w14:paraId="0000002F">
            <w:pPr>
              <w:spacing w:line="360" w:lineRule="auto"/>
              <w:ind w:right="29"/>
              <w:rPr>
                <w:rFonts w:ascii="Arial" w:cs="Arial" w:eastAsia="Arial" w:hAnsi="Arial"/>
                <w:sz w:val="20"/>
                <w:szCs w:val="20"/>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30">
            <w:pPr>
              <w:spacing w:line="360" w:lineRule="auto"/>
              <w:ind w:right="29"/>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Residential Address</w:t>
            </w:r>
          </w:p>
        </w:tc>
        <w:tc>
          <w:tcPr>
            <w:vAlign w:val="top"/>
          </w:tcPr>
          <w:p w:rsidR="00000000" w:rsidDel="00000000" w:rsidP="00000000" w:rsidRDefault="00000000" w:rsidRPr="00000000" w14:paraId="00000031">
            <w:pPr>
              <w:spacing w:line="360" w:lineRule="auto"/>
              <w:ind w:right="29"/>
              <w:rPr>
                <w:rFonts w:ascii="Arial" w:cs="Arial" w:eastAsia="Arial" w:hAnsi="Arial"/>
                <w:sz w:val="20"/>
                <w:szCs w:val="20"/>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32">
            <w:pPr>
              <w:spacing w:line="360" w:lineRule="auto"/>
              <w:ind w:right="29"/>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Email Address</w:t>
            </w:r>
          </w:p>
        </w:tc>
        <w:tc>
          <w:tcPr>
            <w:vAlign w:val="top"/>
          </w:tcPr>
          <w:p w:rsidR="00000000" w:rsidDel="00000000" w:rsidP="00000000" w:rsidRDefault="00000000" w:rsidRPr="00000000" w14:paraId="00000033">
            <w:pPr>
              <w:spacing w:line="360" w:lineRule="auto"/>
              <w:ind w:right="29"/>
              <w:rPr>
                <w:rFonts w:ascii="Arial" w:cs="Arial" w:eastAsia="Arial" w:hAnsi="Arial"/>
                <w:sz w:val="20"/>
                <w:szCs w:val="20"/>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34">
            <w:pPr>
              <w:spacing w:line="360" w:lineRule="auto"/>
              <w:ind w:right="29"/>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Place</w:t>
            </w:r>
          </w:p>
        </w:tc>
        <w:tc>
          <w:tcPr>
            <w:vAlign w:val="top"/>
          </w:tcPr>
          <w:p w:rsidR="00000000" w:rsidDel="00000000" w:rsidP="00000000" w:rsidRDefault="00000000" w:rsidRPr="00000000" w14:paraId="00000035">
            <w:pPr>
              <w:spacing w:line="360" w:lineRule="auto"/>
              <w:ind w:right="29"/>
              <w:rPr>
                <w:rFonts w:ascii="Arial" w:cs="Arial" w:eastAsia="Arial" w:hAnsi="Arial"/>
                <w:sz w:val="20"/>
                <w:szCs w:val="20"/>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36">
            <w:pPr>
              <w:spacing w:line="360" w:lineRule="auto"/>
              <w:ind w:right="29"/>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Date</w:t>
              <w:tab/>
            </w:r>
          </w:p>
        </w:tc>
        <w:tc>
          <w:tcPr>
            <w:vAlign w:val="top"/>
          </w:tcPr>
          <w:p w:rsidR="00000000" w:rsidDel="00000000" w:rsidP="00000000" w:rsidRDefault="00000000" w:rsidRPr="00000000" w14:paraId="00000037">
            <w:pPr>
              <w:spacing w:line="360" w:lineRule="auto"/>
              <w:ind w:right="29"/>
              <w:rPr>
                <w:rFonts w:ascii="Arial" w:cs="Arial" w:eastAsia="Arial" w:hAnsi="Arial"/>
                <w:sz w:val="20"/>
                <w:szCs w:val="20"/>
                <w:vertAlign w:val="baseline"/>
              </w:rPr>
            </w:pPr>
            <w:r w:rsidDel="00000000" w:rsidR="00000000" w:rsidRPr="00000000">
              <w:rPr>
                <w:rtl w:val="0"/>
              </w:rPr>
            </w:r>
          </w:p>
        </w:tc>
      </w:tr>
    </w:tbl>
    <w:p w:rsidR="00000000" w:rsidDel="00000000" w:rsidP="00000000" w:rsidRDefault="00000000" w:rsidRPr="00000000" w14:paraId="00000038">
      <w:pPr>
        <w:spacing w:line="360" w:lineRule="auto"/>
        <w:ind w:right="29" w:firstLine="180"/>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360" w:lineRule="auto"/>
        <w:ind w:left="0" w:right="29" w:firstLine="0"/>
        <w:jc w:val="center"/>
        <w:rPr>
          <w:rFonts w:ascii="Arial" w:cs="Arial" w:eastAsia="Arial" w:hAnsi="Arial"/>
          <w:b w:val="0"/>
          <w:i w:val="0"/>
          <w:smallCaps w:val="0"/>
          <w:strike w:val="0"/>
          <w:color w:val="000000"/>
          <w:sz w:val="28"/>
          <w:szCs w:val="28"/>
          <w:u w:val="single"/>
          <w:shd w:fill="auto" w:val="clear"/>
          <w:vertAlign w:val="baseline"/>
        </w:rPr>
      </w:pPr>
      <w:r w:rsidDel="00000000" w:rsidR="00000000" w:rsidRPr="00000000">
        <w:br w:type="page"/>
      </w:r>
      <w:r w:rsidDel="00000000" w:rsidR="00000000" w:rsidRPr="00000000">
        <w:rPr>
          <w:rFonts w:ascii="Arial" w:cs="Arial" w:eastAsia="Arial" w:hAnsi="Arial"/>
          <w:b w:val="1"/>
          <w:i w:val="0"/>
          <w:smallCaps w:val="0"/>
          <w:strike w:val="0"/>
          <w:color w:val="000000"/>
          <w:sz w:val="28"/>
          <w:szCs w:val="28"/>
          <w:u w:val="single"/>
          <w:shd w:fill="auto" w:val="clear"/>
          <w:vertAlign w:val="baseline"/>
          <w:rtl w:val="0"/>
        </w:rPr>
        <w:t xml:space="preserve">PART D</w:t>
      </w: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360" w:lineRule="auto"/>
        <w:ind w:left="0" w:right="29" w:firstLine="0"/>
        <w:jc w:val="center"/>
        <w:rPr>
          <w:rFonts w:ascii="Arial" w:cs="Arial" w:eastAsia="Arial" w:hAnsi="Arial"/>
          <w:b w:val="0"/>
          <w:i w:val="0"/>
          <w:smallCaps w:val="0"/>
          <w:strike w:val="0"/>
          <w:color w:val="000000"/>
          <w:sz w:val="16"/>
          <w:szCs w:val="16"/>
          <w:u w:val="single"/>
          <w:shd w:fill="auto" w:val="clear"/>
          <w:vertAlign w:val="baseline"/>
        </w:rPr>
      </w:pPr>
      <w:r w:rsidDel="00000000" w:rsidR="00000000" w:rsidRPr="00000000">
        <w:rPr>
          <w:rFonts w:ascii="Arial" w:cs="Arial" w:eastAsia="Arial" w:hAnsi="Arial"/>
          <w:b w:val="1"/>
          <w:i w:val="0"/>
          <w:smallCaps w:val="0"/>
          <w:strike w:val="0"/>
          <w:color w:val="000000"/>
          <w:sz w:val="16"/>
          <w:szCs w:val="16"/>
          <w:u w:val="single"/>
          <w:shd w:fill="auto" w:val="clear"/>
          <w:vertAlign w:val="baseline"/>
          <w:rtl w:val="0"/>
        </w:rPr>
        <w:t xml:space="preserve">DECLARATION/UNDERTAKING</w:t>
      </w: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29" w:hanging="54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1.</w:t>
      </w:r>
      <w:r w:rsidDel="00000000" w:rsidR="00000000" w:rsidRPr="00000000">
        <w:rPr>
          <w:rFonts w:ascii="Batang" w:cs="Batang" w:eastAsia="Batang" w:hAnsi="Batang"/>
          <w:b w:val="0"/>
          <w:i w:val="0"/>
          <w:smallCaps w:val="0"/>
          <w:strike w:val="0"/>
          <w:color w:val="000000"/>
          <w:sz w:val="16"/>
          <w:szCs w:val="16"/>
          <w:u w:val="none"/>
          <w:shd w:fill="auto" w:val="clear"/>
          <w:vertAlign w:val="baseline"/>
          <w:rtl w:val="0"/>
        </w:rPr>
        <w:t xml:space="preserve">     </w:t>
        <w:tab/>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I/We hereby declare that the particulars and the statements made in this application are true and correct to the best of my/our knowledge and belief and nothing has been concealed or held there from.                                                       </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29" w:hanging="54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2.</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w:t>
        <w:tab/>
        <w:t xml:space="preserve">I/We fully understand that any information furnished in the application if found incorrect or false will render me/us liable for any penal action or other consequences as may be prescribed in law or otherwise warranted.                                                                  </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29" w:hanging="54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3.</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w:t>
        <w:tab/>
        <w:t xml:space="preserve">I/We undertake to abide by the provisions of the Foreign Trade (Development and Regulation) Act, 1992, the Rules and Orders framed there under, the Foreign Trade Policy, the Handbook of Procedures and the ITC(HS) Classification of Export &amp; Import Items.            </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29" w:hanging="54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4.</w:t>
      </w:r>
      <w:r w:rsidDel="00000000" w:rsidR="00000000" w:rsidRPr="00000000">
        <w:rPr>
          <w:rFonts w:ascii="Times New Roman" w:cs="Times New Roman" w:eastAsia="Times New Roman" w:hAnsi="Times New Roman"/>
          <w:b w:val="1"/>
          <w:i w:val="0"/>
          <w:smallCaps w:val="0"/>
          <w:strike w:val="0"/>
          <w:color w:val="000000"/>
          <w:sz w:val="14"/>
          <w:szCs w:val="1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20"/>
        </w:tabs>
        <w:spacing w:after="0" w:before="0" w:line="360" w:lineRule="auto"/>
        <w:ind w:left="720" w:right="29" w:hanging="60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 a.</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ab/>
        <w:t xml:space="preserve">I/We hereby certify that the firm/company for whom the application has been made has not been penalized under the Customs Act, Excise Act, Foreign Trade (Development &amp; Regulation) Act 1992 and FERA/FEMA</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20"/>
        </w:tabs>
        <w:spacing w:after="0" w:before="0" w:line="360" w:lineRule="auto"/>
        <w:ind w:left="720" w:right="29" w:hanging="60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 b.</w:t>
        <w:tab/>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I/We hereby certify that none of the Proprietor/ Partner(s)/ Director(s)/Karta/Trustee of the firm/company, as the case may be, is/are a Proprietor/Partner(s)/Director(s)/Karta/Trustee in any other firm/Company which(i) has come to the adverse notice of DGFT, (ii). is in the caution list of RBI,</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29" w:hanging="60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 c.</w:t>
        <w:tab/>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/We hereby certify that neither the Registered Office/Head Office of the firm/company nor any of its Branch Office(s)/Unit(s)/Division(s) has been declared a defaulter and has otherwise been made ineligible for undertaking import/export under any of the provisions of the Policy.</w:t>
      </w:r>
    </w:p>
    <w:tbl>
      <w:tblPr>
        <w:tblStyle w:val="Table4"/>
        <w:tblW w:w="9677.0" w:type="dxa"/>
        <w:jc w:val="left"/>
        <w:tblInd w:w="-108.0" w:type="dxa"/>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000"/>
      </w:tblPr>
      <w:tblGrid>
        <w:gridCol w:w="557"/>
        <w:gridCol w:w="4281"/>
        <w:gridCol w:w="4839"/>
        <w:tblGridChange w:id="0">
          <w:tblGrid>
            <w:gridCol w:w="557"/>
            <w:gridCol w:w="4281"/>
            <w:gridCol w:w="4839"/>
          </w:tblGrid>
        </w:tblGridChange>
      </w:tblGrid>
      <w:tr>
        <w:trPr>
          <w:cantSplit w:val="0"/>
          <w:trHeight w:val="125" w:hRule="atLeast"/>
          <w:tblHeader w:val="0"/>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80" w:right="29"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5-NRI interest in the firm-Kindly tick one of the following:</w:t>
            </w:r>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29"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r>
          </w:p>
        </w:tc>
      </w:tr>
      <w:tr>
        <w:trPr>
          <w:cantSplit w:val="0"/>
          <w:trHeight w:val="12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6">
            <w:pPr>
              <w:ind w:right="29"/>
              <w:rPr>
                <w:rFonts w:ascii="Arial" w:cs="Arial" w:eastAsia="Arial" w:hAnsi="Arial"/>
                <w:b w:val="0"/>
                <w:sz w:val="16"/>
                <w:szCs w:val="16"/>
                <w:vertAlign w:val="baseline"/>
              </w:rPr>
            </w:pPr>
            <w:r w:rsidDel="00000000" w:rsidR="00000000" w:rsidRPr="00000000">
              <w:rPr>
                <w:rFonts w:ascii="Wingdings" w:cs="Wingdings" w:eastAsia="Wingdings" w:hAnsi="Wingdings"/>
                <w:b w:val="1"/>
                <w:sz w:val="26"/>
                <w:szCs w:val="26"/>
                <w:vertAlign w:val="baseline"/>
                <w:rtl w:val="0"/>
              </w:rPr>
              <w:t xml:space="preserve">✔</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7">
            <w:pPr>
              <w:ind w:right="29"/>
              <w:rPr>
                <w:rFonts w:ascii="Arial" w:cs="Arial" w:eastAsia="Arial" w:hAnsi="Arial"/>
                <w:b w:val="0"/>
                <w:sz w:val="16"/>
                <w:szCs w:val="16"/>
                <w:vertAlign w:val="baseline"/>
              </w:rPr>
            </w:pPr>
            <w:r w:rsidDel="00000000" w:rsidR="00000000" w:rsidRPr="00000000">
              <w:rPr>
                <w:rFonts w:ascii="Arial" w:cs="Arial" w:eastAsia="Arial" w:hAnsi="Arial"/>
                <w:sz w:val="16"/>
                <w:szCs w:val="16"/>
                <w:vertAlign w:val="baseline"/>
                <w:rtl w:val="0"/>
              </w:rPr>
              <w:t xml:space="preserve">(i) There is no non-resident interest in the firm/company and no non resident investment with or without repatriation benefits has been made in the firm/company; or</w:t>
            </w:r>
            <w:r w:rsidDel="00000000" w:rsidR="00000000" w:rsidRPr="00000000">
              <w:rPr>
                <w:rtl w:val="0"/>
              </w:rPr>
            </w:r>
          </w:p>
        </w:tc>
      </w:tr>
      <w:tr>
        <w:trPr>
          <w:cantSplit w:val="0"/>
          <w:trHeight w:val="12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9">
            <w:pPr>
              <w:ind w:right="29"/>
              <w:rPr>
                <w:rFonts w:ascii="Arial" w:cs="Arial" w:eastAsia="Arial" w:hAnsi="Arial"/>
                <w:b w:val="0"/>
                <w:strike w:val="0"/>
                <w:sz w:val="16"/>
                <w:szCs w:val="16"/>
                <w:vertAlign w:val="baseline"/>
              </w:rPr>
            </w:pPr>
            <w:r w:rsidDel="00000000" w:rsidR="00000000" w:rsidRPr="00000000">
              <w:rPr>
                <w:rFonts w:ascii="Arial" w:cs="Arial" w:eastAsia="Arial" w:hAnsi="Arial"/>
                <w:b w:val="1"/>
                <w:strike w:val="1"/>
                <w:sz w:val="16"/>
                <w:szCs w:val="16"/>
                <w:vertAlign w:val="baseline"/>
                <w:rtl w:val="0"/>
              </w:rPr>
              <w:t xml:space="preserve">X</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A">
            <w:pPr>
              <w:ind w:right="29"/>
              <w:rPr>
                <w:rFonts w:ascii="Arial" w:cs="Arial" w:eastAsia="Arial" w:hAnsi="Arial"/>
                <w:b w:val="0"/>
                <w:strike w:val="0"/>
                <w:sz w:val="16"/>
                <w:szCs w:val="16"/>
                <w:vertAlign w:val="baseline"/>
              </w:rPr>
            </w:pPr>
            <w:r w:rsidDel="00000000" w:rsidR="00000000" w:rsidRPr="00000000">
              <w:rPr>
                <w:rFonts w:ascii="Arial" w:cs="Arial" w:eastAsia="Arial" w:hAnsi="Arial"/>
                <w:strike w:val="1"/>
                <w:sz w:val="16"/>
                <w:szCs w:val="16"/>
                <w:vertAlign w:val="baseline"/>
                <w:rtl w:val="0"/>
              </w:rPr>
              <w:t xml:space="preserve">(ii)There is non-resident interest in the firm/company and non resident investment without repatriation benefits in the firm/company is held with the general/specific permission of RBI; or</w:t>
            </w:r>
            <w:r w:rsidDel="00000000" w:rsidR="00000000" w:rsidRPr="00000000">
              <w:rPr>
                <w:rtl w:val="0"/>
              </w:rPr>
            </w:r>
          </w:p>
        </w:tc>
      </w:tr>
      <w:tr>
        <w:trPr>
          <w:cantSplit w:val="0"/>
          <w:trHeight w:val="12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C">
            <w:pPr>
              <w:ind w:right="29"/>
              <w:rPr>
                <w:rFonts w:ascii="Arial" w:cs="Arial" w:eastAsia="Arial" w:hAnsi="Arial"/>
                <w:b w:val="0"/>
                <w:strike w:val="0"/>
                <w:sz w:val="16"/>
                <w:szCs w:val="16"/>
                <w:vertAlign w:val="baseline"/>
              </w:rPr>
            </w:pPr>
            <w:r w:rsidDel="00000000" w:rsidR="00000000" w:rsidRPr="00000000">
              <w:rPr>
                <w:rFonts w:ascii="Arial" w:cs="Arial" w:eastAsia="Arial" w:hAnsi="Arial"/>
                <w:b w:val="1"/>
                <w:strike w:val="1"/>
                <w:sz w:val="16"/>
                <w:szCs w:val="16"/>
                <w:vertAlign w:val="baseline"/>
                <w:rtl w:val="0"/>
              </w:rPr>
              <w:t xml:space="preserve">X</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D">
            <w:pPr>
              <w:ind w:right="29"/>
              <w:rPr>
                <w:rFonts w:ascii="Arial" w:cs="Arial" w:eastAsia="Arial" w:hAnsi="Arial"/>
                <w:b w:val="0"/>
                <w:strike w:val="0"/>
                <w:sz w:val="16"/>
                <w:szCs w:val="16"/>
                <w:vertAlign w:val="baseline"/>
              </w:rPr>
            </w:pPr>
            <w:r w:rsidDel="00000000" w:rsidR="00000000" w:rsidRPr="00000000">
              <w:rPr>
                <w:rFonts w:ascii="Arial" w:cs="Arial" w:eastAsia="Arial" w:hAnsi="Arial"/>
                <w:strike w:val="1"/>
                <w:sz w:val="16"/>
                <w:szCs w:val="16"/>
                <w:vertAlign w:val="baseline"/>
                <w:rtl w:val="0"/>
              </w:rPr>
              <w:t xml:space="preserve">(iii)There is non-resident interest in the firm/company and non-resident investment with repatriation benefits in the firm/company is held with the specific permission of RBI. </w:t>
            </w:r>
            <w:r w:rsidDel="00000000" w:rsidR="00000000" w:rsidRPr="00000000">
              <w:rPr>
                <w:rtl w:val="0"/>
              </w:rPr>
            </w:r>
          </w:p>
        </w:tc>
      </w:tr>
      <w:tr>
        <w:trPr>
          <w:cantSplit w:val="0"/>
          <w:trHeight w:val="125" w:hRule="atLeast"/>
          <w:tblHeader w:val="0"/>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F">
            <w:pPr>
              <w:ind w:right="29"/>
              <w:rPr>
                <w:rFonts w:ascii="Arial" w:cs="Arial" w:eastAsia="Arial" w:hAnsi="Arial"/>
                <w:sz w:val="16"/>
                <w:szCs w:val="16"/>
                <w:vertAlign w:val="baseline"/>
              </w:rPr>
            </w:pPr>
            <w:r w:rsidDel="00000000" w:rsidR="00000000" w:rsidRPr="00000000">
              <w:rPr>
                <w:rFonts w:ascii="Arial" w:cs="Arial" w:eastAsia="Arial" w:hAnsi="Arial"/>
                <w:b w:val="1"/>
                <w:sz w:val="16"/>
                <w:szCs w:val="16"/>
                <w:vertAlign w:val="baseline"/>
                <w:rtl w:val="0"/>
              </w:rPr>
              <w:t xml:space="preserve">In case of NRI interest/holding with repatriation benefits in the firm/company, please furnish</w:t>
            </w:r>
            <w:r w:rsidDel="00000000" w:rsidR="00000000" w:rsidRPr="00000000">
              <w:rPr>
                <w:rtl w:val="0"/>
              </w:rPr>
            </w:r>
          </w:p>
        </w:tc>
      </w:tr>
      <w:tr>
        <w:trPr>
          <w:cantSplit w:val="0"/>
          <w:trHeight w:val="125" w:hRule="atLeast"/>
          <w:tblHeader w:val="0"/>
        </w:trPr>
        <w:tc>
          <w:tcPr>
            <w:gridSpan w:val="2"/>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52">
            <w:pPr>
              <w:ind w:right="29"/>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i. RBI Approval Number: </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54">
            <w:pPr>
              <w:ind w:right="29"/>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NOT APPLICABLE</w:t>
            </w:r>
          </w:p>
        </w:tc>
      </w:tr>
      <w:tr>
        <w:trPr>
          <w:cantSplit w:val="0"/>
          <w:trHeight w:val="125" w:hRule="atLeast"/>
          <w:tblHeader w:val="0"/>
        </w:trPr>
        <w:tc>
          <w:tcPr>
            <w:gridSpan w:val="2"/>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55">
            <w:pPr>
              <w:ind w:right="29"/>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ii. RBI Approval Date:</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57">
            <w:pPr>
              <w:ind w:right="29"/>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NOT APPLICABLE</w:t>
            </w:r>
          </w:p>
        </w:tc>
      </w:tr>
    </w:tbl>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29" w:hanging="60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29" w:hanging="54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6.</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ab/>
        <w:t xml:space="preserve">I/We hereby declare that I/We have not obtained nor applied for issuance of an Importer Exporter Code Number in the name of our Registered/Head Office or any of our Branch(s)/Unit(s)/Division(s) to any other Licensing Authority.</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29" w:hanging="54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w:t>
      </w:r>
    </w:p>
    <w:p w:rsidR="00000000" w:rsidDel="00000000" w:rsidP="00000000" w:rsidRDefault="00000000" w:rsidRPr="00000000" w14:paraId="0000005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29" w:hanging="540"/>
        <w:jc w:val="both"/>
        <w:rPr>
          <w:rFonts w:ascii="Arial" w:cs="Arial" w:eastAsia="Arial" w:hAnsi="Arial"/>
          <w:i w:val="0"/>
          <w:smallCaps w:val="0"/>
          <w:strike w:val="0"/>
          <w:color w:val="000000"/>
          <w:sz w:val="16"/>
          <w:szCs w:val="16"/>
          <w:u w:val="none"/>
          <w:shd w:fill="auto" w:val="clear"/>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I hereby certify that I am authorised to verify and sign this declaration as per Paragraph 9.9 of the Policy.  </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80" w:right="29"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w:t>
      </w:r>
    </w:p>
    <w:tbl>
      <w:tblPr>
        <w:tblStyle w:val="Table5"/>
        <w:tblW w:w="9677.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808"/>
        <w:gridCol w:w="6869"/>
        <w:tblGridChange w:id="0">
          <w:tblGrid>
            <w:gridCol w:w="2808"/>
            <w:gridCol w:w="6869"/>
          </w:tblGrid>
        </w:tblGridChange>
      </w:tblGrid>
      <w:tr>
        <w:trPr>
          <w:cantSplit w:val="0"/>
          <w:tblHeader w:val="0"/>
        </w:trPr>
        <w:tc>
          <w:tcPr>
            <w:vAlign w:val="top"/>
          </w:tcPr>
          <w:p w:rsidR="00000000" w:rsidDel="00000000" w:rsidP="00000000" w:rsidRDefault="00000000" w:rsidRPr="00000000" w14:paraId="0000005D">
            <w:pPr>
              <w:spacing w:line="360" w:lineRule="auto"/>
              <w:ind w:right="29"/>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Signature of the Applicant</w:t>
              <w:tab/>
            </w:r>
          </w:p>
        </w:tc>
        <w:tc>
          <w:tcPr>
            <w:vAlign w:val="top"/>
          </w:tcPr>
          <w:p w:rsidR="00000000" w:rsidDel="00000000" w:rsidP="00000000" w:rsidRDefault="00000000" w:rsidRPr="00000000" w14:paraId="0000005E">
            <w:pPr>
              <w:spacing w:line="360" w:lineRule="auto"/>
              <w:ind w:right="29"/>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‘X’ SIGN AND STAMP</w:t>
            </w:r>
          </w:p>
          <w:p w:rsidR="00000000" w:rsidDel="00000000" w:rsidP="00000000" w:rsidRDefault="00000000" w:rsidRPr="00000000" w14:paraId="0000005F">
            <w:pPr>
              <w:spacing w:line="360" w:lineRule="auto"/>
              <w:ind w:right="29"/>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60">
            <w:pPr>
              <w:spacing w:line="360" w:lineRule="auto"/>
              <w:ind w:right="29"/>
              <w:rPr>
                <w:rFonts w:ascii="Arial" w:cs="Arial" w:eastAsia="Arial" w:hAnsi="Arial"/>
                <w:sz w:val="20"/>
                <w:szCs w:val="20"/>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61">
            <w:pPr>
              <w:spacing w:line="360" w:lineRule="auto"/>
              <w:ind w:right="29"/>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Name</w:t>
              <w:tab/>
            </w:r>
          </w:p>
        </w:tc>
        <w:tc>
          <w:tcPr>
            <w:vAlign w:val="top"/>
          </w:tcPr>
          <w:p w:rsidR="00000000" w:rsidDel="00000000" w:rsidP="00000000" w:rsidRDefault="00000000" w:rsidRPr="00000000" w14:paraId="00000062">
            <w:pPr>
              <w:spacing w:line="360" w:lineRule="auto"/>
              <w:ind w:right="29"/>
              <w:rPr>
                <w:rFonts w:ascii="Arial" w:cs="Arial" w:eastAsia="Arial" w:hAnsi="Arial"/>
                <w:sz w:val="20"/>
                <w:szCs w:val="20"/>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63">
            <w:pPr>
              <w:spacing w:line="360" w:lineRule="auto"/>
              <w:ind w:right="29"/>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Designation</w:t>
            </w:r>
          </w:p>
        </w:tc>
        <w:tc>
          <w:tcPr>
            <w:vAlign w:val="top"/>
          </w:tcPr>
          <w:p w:rsidR="00000000" w:rsidDel="00000000" w:rsidP="00000000" w:rsidRDefault="00000000" w:rsidRPr="00000000" w14:paraId="00000064">
            <w:pPr>
              <w:spacing w:line="360" w:lineRule="auto"/>
              <w:ind w:right="29"/>
              <w:rPr>
                <w:rFonts w:ascii="Arial" w:cs="Arial" w:eastAsia="Arial" w:hAnsi="Arial"/>
                <w:sz w:val="20"/>
                <w:szCs w:val="20"/>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65">
            <w:pPr>
              <w:spacing w:line="360" w:lineRule="auto"/>
              <w:ind w:right="29"/>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Official Address</w:t>
            </w:r>
          </w:p>
        </w:tc>
        <w:tc>
          <w:tcPr>
            <w:vAlign w:val="top"/>
          </w:tcPr>
          <w:p w:rsidR="00000000" w:rsidDel="00000000" w:rsidP="00000000" w:rsidRDefault="00000000" w:rsidRPr="00000000" w14:paraId="00000066">
            <w:pPr>
              <w:spacing w:line="360" w:lineRule="auto"/>
              <w:ind w:right="29"/>
              <w:rPr>
                <w:rFonts w:ascii="Arial" w:cs="Arial" w:eastAsia="Arial" w:hAnsi="Arial"/>
                <w:sz w:val="20"/>
                <w:szCs w:val="20"/>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67">
            <w:pPr>
              <w:spacing w:line="360" w:lineRule="auto"/>
              <w:ind w:right="29"/>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Telephone</w:t>
            </w:r>
          </w:p>
        </w:tc>
        <w:tc>
          <w:tcPr>
            <w:vAlign w:val="top"/>
          </w:tcPr>
          <w:p w:rsidR="00000000" w:rsidDel="00000000" w:rsidP="00000000" w:rsidRDefault="00000000" w:rsidRPr="00000000" w14:paraId="00000068">
            <w:pPr>
              <w:spacing w:line="360" w:lineRule="auto"/>
              <w:ind w:right="29"/>
              <w:rPr>
                <w:rFonts w:ascii="Arial" w:cs="Arial" w:eastAsia="Arial" w:hAnsi="Arial"/>
                <w:sz w:val="20"/>
                <w:szCs w:val="20"/>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69">
            <w:pPr>
              <w:spacing w:line="360" w:lineRule="auto"/>
              <w:ind w:right="29"/>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Residential Address</w:t>
            </w:r>
          </w:p>
        </w:tc>
        <w:tc>
          <w:tcPr>
            <w:vAlign w:val="top"/>
          </w:tcPr>
          <w:p w:rsidR="00000000" w:rsidDel="00000000" w:rsidP="00000000" w:rsidRDefault="00000000" w:rsidRPr="00000000" w14:paraId="0000006A">
            <w:pPr>
              <w:spacing w:line="360" w:lineRule="auto"/>
              <w:ind w:right="29"/>
              <w:rPr>
                <w:rFonts w:ascii="Arial" w:cs="Arial" w:eastAsia="Arial" w:hAnsi="Arial"/>
                <w:sz w:val="20"/>
                <w:szCs w:val="20"/>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6B">
            <w:pPr>
              <w:spacing w:line="360" w:lineRule="auto"/>
              <w:ind w:right="29"/>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Email Address</w:t>
            </w:r>
          </w:p>
        </w:tc>
        <w:tc>
          <w:tcPr>
            <w:vAlign w:val="top"/>
          </w:tcPr>
          <w:p w:rsidR="00000000" w:rsidDel="00000000" w:rsidP="00000000" w:rsidRDefault="00000000" w:rsidRPr="00000000" w14:paraId="0000006C">
            <w:pPr>
              <w:spacing w:line="360" w:lineRule="auto"/>
              <w:ind w:right="29"/>
              <w:rPr>
                <w:rFonts w:ascii="Arial" w:cs="Arial" w:eastAsia="Arial" w:hAnsi="Arial"/>
                <w:sz w:val="20"/>
                <w:szCs w:val="20"/>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6D">
            <w:pPr>
              <w:spacing w:line="360" w:lineRule="auto"/>
              <w:ind w:right="29"/>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Place</w:t>
            </w:r>
          </w:p>
        </w:tc>
        <w:tc>
          <w:tcPr>
            <w:vAlign w:val="top"/>
          </w:tcPr>
          <w:p w:rsidR="00000000" w:rsidDel="00000000" w:rsidP="00000000" w:rsidRDefault="00000000" w:rsidRPr="00000000" w14:paraId="0000006E">
            <w:pPr>
              <w:spacing w:line="360" w:lineRule="auto"/>
              <w:ind w:right="29"/>
              <w:rPr>
                <w:rFonts w:ascii="Arial" w:cs="Arial" w:eastAsia="Arial" w:hAnsi="Arial"/>
                <w:sz w:val="20"/>
                <w:szCs w:val="20"/>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6F">
            <w:pPr>
              <w:spacing w:line="360" w:lineRule="auto"/>
              <w:ind w:right="29"/>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Date</w:t>
              <w:tab/>
            </w:r>
          </w:p>
        </w:tc>
        <w:tc>
          <w:tcPr>
            <w:vAlign w:val="top"/>
          </w:tcPr>
          <w:p w:rsidR="00000000" w:rsidDel="00000000" w:rsidP="00000000" w:rsidRDefault="00000000" w:rsidRPr="00000000" w14:paraId="00000070">
            <w:pPr>
              <w:spacing w:line="360" w:lineRule="auto"/>
              <w:ind w:right="29"/>
              <w:rPr>
                <w:rFonts w:ascii="Arial" w:cs="Arial" w:eastAsia="Arial" w:hAnsi="Arial"/>
                <w:sz w:val="20"/>
                <w:szCs w:val="20"/>
                <w:vertAlign w:val="baseline"/>
              </w:rPr>
            </w:pPr>
            <w:r w:rsidDel="00000000" w:rsidR="00000000" w:rsidRPr="00000000">
              <w:rPr>
                <w:rtl w:val="0"/>
              </w:rPr>
            </w:r>
          </w:p>
        </w:tc>
      </w:tr>
    </w:tbl>
    <w:p w:rsidR="00000000" w:rsidDel="00000000" w:rsidP="00000000" w:rsidRDefault="00000000" w:rsidRPr="00000000" w14:paraId="00000071">
      <w:pPr>
        <w:rPr>
          <w:vertAlign w:val="baseline"/>
        </w:rPr>
      </w:pPr>
      <w:r w:rsidDel="00000000" w:rsidR="00000000" w:rsidRPr="00000000">
        <w:rPr>
          <w:rtl w:val="0"/>
        </w:rPr>
      </w:r>
    </w:p>
    <w:sectPr>
      <w:footerReference r:id="rId6" w:type="default"/>
      <w:pgSz w:h="16834" w:w="11909" w:orient="portrait"/>
      <w:pgMar w:bottom="1008" w:top="1008" w:left="1296" w:right="115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Batang"/>
  <w:font w:name="Times New Roman"/>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Wingding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2">
    <w:pPr>
      <w:spacing w:line="360" w:lineRule="auto"/>
      <w:ind w:right="29"/>
      <w:jc w:val="right"/>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‘X’ SIGN AND STAMP</w: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7"/>
      <w:numFmt w:val="decimal"/>
      <w:lvlText w:val="%1."/>
      <w:lvlJc w:val="left"/>
      <w:pPr>
        <w:ind w:left="720" w:hanging="540"/>
      </w:pPr>
      <w:rPr>
        <w:b w:val="1"/>
        <w:vertAlign w:val="baseline"/>
      </w:rPr>
    </w:lvl>
    <w:lvl w:ilvl="1">
      <w:start w:val="1"/>
      <w:numFmt w:val="lowerLetter"/>
      <w:lvlText w:val="%2."/>
      <w:lvlJc w:val="left"/>
      <w:pPr>
        <w:ind w:left="1260" w:hanging="360"/>
      </w:pPr>
      <w:rPr>
        <w:vertAlign w:val="baseline"/>
      </w:rPr>
    </w:lvl>
    <w:lvl w:ilvl="2">
      <w:start w:val="1"/>
      <w:numFmt w:val="lowerRoman"/>
      <w:lvlText w:val="%3."/>
      <w:lvlJc w:val="right"/>
      <w:pPr>
        <w:ind w:left="1980" w:hanging="180"/>
      </w:pPr>
      <w:rPr>
        <w:vertAlign w:val="baseline"/>
      </w:rPr>
    </w:lvl>
    <w:lvl w:ilvl="3">
      <w:start w:val="1"/>
      <w:numFmt w:val="decimal"/>
      <w:lvlText w:val="%4."/>
      <w:lvlJc w:val="left"/>
      <w:pPr>
        <w:ind w:left="2700" w:hanging="360"/>
      </w:pPr>
      <w:rPr>
        <w:vertAlign w:val="baseline"/>
      </w:rPr>
    </w:lvl>
    <w:lvl w:ilvl="4">
      <w:start w:val="1"/>
      <w:numFmt w:val="lowerLetter"/>
      <w:lvlText w:val="%5."/>
      <w:lvlJc w:val="left"/>
      <w:pPr>
        <w:ind w:left="3420" w:hanging="360"/>
      </w:pPr>
      <w:rPr>
        <w:vertAlign w:val="baseline"/>
      </w:rPr>
    </w:lvl>
    <w:lvl w:ilvl="5">
      <w:start w:val="1"/>
      <w:numFmt w:val="lowerRoman"/>
      <w:lvlText w:val="%6."/>
      <w:lvlJc w:val="right"/>
      <w:pPr>
        <w:ind w:left="4140" w:hanging="180"/>
      </w:pPr>
      <w:rPr>
        <w:vertAlign w:val="baseline"/>
      </w:rPr>
    </w:lvl>
    <w:lvl w:ilvl="6">
      <w:start w:val="1"/>
      <w:numFmt w:val="decimal"/>
      <w:lvlText w:val="%7."/>
      <w:lvlJc w:val="left"/>
      <w:pPr>
        <w:ind w:left="4860" w:hanging="360"/>
      </w:pPr>
      <w:rPr>
        <w:vertAlign w:val="baseline"/>
      </w:rPr>
    </w:lvl>
    <w:lvl w:ilvl="7">
      <w:start w:val="1"/>
      <w:numFmt w:val="lowerLetter"/>
      <w:lvlText w:val="%8."/>
      <w:lvlJc w:val="left"/>
      <w:pPr>
        <w:ind w:left="5580" w:hanging="360"/>
      </w:pPr>
      <w:rPr>
        <w:vertAlign w:val="baseline"/>
      </w:rPr>
    </w:lvl>
    <w:lvl w:ilvl="8">
      <w:start w:val="1"/>
      <w:numFmt w:val="lowerRoman"/>
      <w:lvlText w:val="%9."/>
      <w:lvlJc w:val="right"/>
      <w:pPr>
        <w:ind w:left="6300" w:hanging="180"/>
      </w:pPr>
      <w:rP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